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D1B" w:rsidRDefault="006E506F" w:rsidP="00826D1B">
      <w:r>
        <w:rPr>
          <w:b/>
        </w:rPr>
        <w:t xml:space="preserve"> </w:t>
      </w:r>
      <w:r w:rsidR="00826D1B" w:rsidRPr="00ED60F3">
        <w:rPr>
          <w:b/>
        </w:rPr>
        <w:t>Checklist</w:t>
      </w:r>
      <w:r w:rsidR="00826D1B">
        <w:rPr>
          <w:b/>
        </w:rPr>
        <w:t xml:space="preserve"> verwijsbrief</w:t>
      </w:r>
      <w:r w:rsidR="00826D1B">
        <w:rPr>
          <w:b/>
        </w:rPr>
        <w:br/>
      </w:r>
      <w:r w:rsidR="00826D1B">
        <w:t xml:space="preserve">Met de onderstaande checklist kunt u controleren of de verwijsbrief aan de </w:t>
      </w:r>
      <w:r w:rsidR="00826D1B" w:rsidRPr="00C30CB6">
        <w:rPr>
          <w:u w:val="single"/>
        </w:rPr>
        <w:t>minimale</w:t>
      </w:r>
      <w:r w:rsidR="00826D1B">
        <w:t xml:space="preserve"> eisen voldoet. Naast deze minimale eisen kunt u aanvullende informatie toevoegen over anamnese, medicijngebruik, eerdere behandeling, etc.</w:t>
      </w:r>
    </w:p>
    <w:p w:rsidR="00826D1B" w:rsidRDefault="00826D1B" w:rsidP="00826D1B">
      <w:pPr>
        <w:pStyle w:val="Lijstalinea"/>
        <w:numPr>
          <w:ilvl w:val="0"/>
          <w:numId w:val="1"/>
        </w:numPr>
      </w:pPr>
      <w:r>
        <w:t>Datum verwijzing (deze mag maximaal een half jaar voor de eerste behandeldatum liggen)</w:t>
      </w:r>
    </w:p>
    <w:p w:rsidR="00826D1B" w:rsidRDefault="00826D1B" w:rsidP="00826D1B">
      <w:pPr>
        <w:pStyle w:val="Lijstalinea"/>
        <w:numPr>
          <w:ilvl w:val="0"/>
          <w:numId w:val="1"/>
        </w:numPr>
      </w:pPr>
      <w:r>
        <w:t>Naam en functie van de verwijzer</w:t>
      </w:r>
    </w:p>
    <w:p w:rsidR="00826D1B" w:rsidRDefault="00826D1B" w:rsidP="00826D1B">
      <w:pPr>
        <w:pStyle w:val="Lijstalinea"/>
        <w:numPr>
          <w:ilvl w:val="0"/>
          <w:numId w:val="1"/>
        </w:numPr>
      </w:pPr>
      <w:r>
        <w:t>AGB-code van de verwijzer</w:t>
      </w:r>
    </w:p>
    <w:p w:rsidR="00826D1B" w:rsidRDefault="00826D1B" w:rsidP="00826D1B">
      <w:pPr>
        <w:pStyle w:val="Lijstalinea"/>
        <w:numPr>
          <w:ilvl w:val="0"/>
          <w:numId w:val="1"/>
        </w:numPr>
      </w:pPr>
      <w:r>
        <w:t>Stempel van de praktijk en/of handtekening van de verwijzer</w:t>
      </w:r>
    </w:p>
    <w:p w:rsidR="00826D1B" w:rsidRDefault="00826D1B" w:rsidP="00826D1B">
      <w:pPr>
        <w:pStyle w:val="Lijstalinea"/>
        <w:numPr>
          <w:ilvl w:val="0"/>
          <w:numId w:val="1"/>
        </w:numPr>
      </w:pPr>
      <w:r>
        <w:t>Gegevens van de cliënt (NAW-gegevens en geboortedatum)</w:t>
      </w:r>
    </w:p>
    <w:p w:rsidR="00826D1B" w:rsidRPr="009A09BC" w:rsidRDefault="00826D1B" w:rsidP="00826D1B">
      <w:pPr>
        <w:pStyle w:val="Lijstalinea"/>
        <w:numPr>
          <w:ilvl w:val="0"/>
          <w:numId w:val="1"/>
        </w:numPr>
      </w:pPr>
      <w:r>
        <w:t>Specifiek benoemen dat er sprake is van een psychische stoornis dan wel een vermoeden daarva</w:t>
      </w:r>
      <w:r w:rsidR="00244117">
        <w:t>n.  Dat hoeft niet met een DSM-</w:t>
      </w:r>
      <w:bookmarkStart w:id="0" w:name="_GoBack"/>
      <w:bookmarkEnd w:id="0"/>
      <w:r>
        <w:t>V code, maar het mag wel.</w:t>
      </w:r>
    </w:p>
    <w:p w:rsidR="00826D1B" w:rsidRDefault="00826D1B" w:rsidP="00826D1B">
      <w:pPr>
        <w:pStyle w:val="Lijstalinea"/>
        <w:numPr>
          <w:ilvl w:val="0"/>
          <w:numId w:val="1"/>
        </w:numPr>
      </w:pPr>
      <w:r>
        <w:t xml:space="preserve">Verwijzing </w:t>
      </w:r>
      <w:r w:rsidRPr="00ED75C1">
        <w:t>voor een behandeling in de</w:t>
      </w:r>
      <w:r>
        <w:rPr>
          <w:noProof/>
          <w:lang w:eastAsia="nl-NL"/>
        </w:rPr>
        <w:t xml:space="preserve"> generalistische b</w:t>
      </w:r>
      <w:r w:rsidRPr="00ED75C1">
        <w:t>asis</w:t>
      </w:r>
      <w:r>
        <w:t>-ggz* of</w:t>
      </w:r>
      <w:r w:rsidRPr="005B05BF">
        <w:t xml:space="preserve"> </w:t>
      </w:r>
    </w:p>
    <w:p w:rsidR="00BC5B0B" w:rsidRDefault="00826D1B" w:rsidP="00826D1B">
      <w:pPr>
        <w:pStyle w:val="Lijstalinea"/>
      </w:pPr>
      <w:r>
        <w:t xml:space="preserve">verwijzing </w:t>
      </w:r>
      <w:r w:rsidRPr="00ED75C1">
        <w:t>voor een behandeling in de</w:t>
      </w:r>
      <w:r>
        <w:rPr>
          <w:noProof/>
          <w:lang w:eastAsia="nl-NL"/>
        </w:rPr>
        <w:t xml:space="preserve"> g</w:t>
      </w:r>
      <w:r w:rsidRPr="00ED75C1">
        <w:t xml:space="preserve">especialiseerde </w:t>
      </w:r>
      <w:r>
        <w:t>ggz.</w:t>
      </w:r>
      <w:r>
        <w:br/>
      </w:r>
    </w:p>
    <w:sectPr w:rsidR="00BC5B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61812"/>
    <w:multiLevelType w:val="hybridMultilevel"/>
    <w:tmpl w:val="3CF029D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1B"/>
    <w:rsid w:val="00244117"/>
    <w:rsid w:val="006E506F"/>
    <w:rsid w:val="00826D1B"/>
    <w:rsid w:val="00BC5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5024"/>
  <w15:chartTrackingRefBased/>
  <w15:docId w15:val="{9117437C-EAEC-402D-93D3-B2BB842C6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26D1B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26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dijken</dc:creator>
  <cp:keywords/>
  <dc:description/>
  <cp:lastModifiedBy>admin</cp:lastModifiedBy>
  <cp:revision>5</cp:revision>
  <dcterms:created xsi:type="dcterms:W3CDTF">2014-03-08T13:22:00Z</dcterms:created>
  <dcterms:modified xsi:type="dcterms:W3CDTF">2025-02-27T14:57:00Z</dcterms:modified>
</cp:coreProperties>
</file>